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65D8" w14:textId="77777777" w:rsidR="000E2DBC" w:rsidRPr="000E2DBC" w:rsidRDefault="000E2DBC" w:rsidP="000E2DBC">
      <w:pPr>
        <w:spacing w:line="240" w:lineRule="auto"/>
        <w:ind w:lef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b/>
          <w:bCs/>
          <w:color w:val="000000"/>
        </w:rPr>
        <w:t> </w:t>
      </w:r>
    </w:p>
    <w:p w14:paraId="35BFC199" w14:textId="77777777" w:rsidR="000E2DBC" w:rsidRPr="000E2DBC" w:rsidRDefault="000E2DBC" w:rsidP="000E2DB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b/>
          <w:bCs/>
          <w:color w:val="000000"/>
        </w:rPr>
        <w:t>DIXON PUBLIC LIBRARY BOARD OF TRUSTEES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1872D1EB" w14:textId="77777777" w:rsidR="000E2DBC" w:rsidRPr="000E2DBC" w:rsidRDefault="000E2DBC" w:rsidP="000E2DBC">
      <w:pPr>
        <w:spacing w:line="240" w:lineRule="auto"/>
        <w:ind w:left="3311" w:right="32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221 S Hennepin Ave, Dixon, IL 61021</w:t>
      </w:r>
      <w:r w:rsidRPr="000E2DBC">
        <w:rPr>
          <w:rFonts w:ascii="Calibri" w:eastAsia="Times New Roman" w:hAnsi="Calibri" w:cs="Calibri"/>
          <w:color w:val="000000"/>
        </w:rPr>
        <w:br/>
        <w:t>TAD Room </w:t>
      </w:r>
    </w:p>
    <w:p w14:paraId="07EBD4DA" w14:textId="4B86ACA4" w:rsidR="000E2DBC" w:rsidRPr="000E2DBC" w:rsidRDefault="000E2DBC" w:rsidP="000E2DBC">
      <w:pPr>
        <w:spacing w:after="191" w:line="240" w:lineRule="auto"/>
        <w:ind w:left="2861" w:right="2746" w:hanging="2541"/>
        <w:rPr>
          <w:rFonts w:ascii="Calibri" w:eastAsia="Times New Roman" w:hAnsi="Calibri" w:cs="Calibri"/>
        </w:rPr>
      </w:pPr>
      <w:r w:rsidRPr="000E2DBC">
        <w:rPr>
          <w:rFonts w:ascii="Calibri" w:eastAsia="Times New Roman" w:hAnsi="Calibri" w:cs="Calibri"/>
          <w:color w:val="000000"/>
        </w:rPr>
        <w:t xml:space="preserve">Agenda for Regular Meeting of </w:t>
      </w:r>
      <w:r w:rsidR="00983175">
        <w:rPr>
          <w:rFonts w:ascii="Calibri" w:eastAsia="Times New Roman" w:hAnsi="Calibri" w:cs="Calibri"/>
          <w:color w:val="000000"/>
        </w:rPr>
        <w:t>September</w:t>
      </w:r>
      <w:r w:rsidR="00BF2A80">
        <w:rPr>
          <w:rFonts w:ascii="Calibri" w:eastAsia="Times New Roman" w:hAnsi="Calibri" w:cs="Calibri"/>
          <w:color w:val="000000"/>
        </w:rPr>
        <w:t xml:space="preserve"> </w:t>
      </w:r>
      <w:r w:rsidR="00983175">
        <w:rPr>
          <w:rFonts w:ascii="Calibri" w:eastAsia="Times New Roman" w:hAnsi="Calibri" w:cs="Calibri"/>
          <w:color w:val="000000"/>
        </w:rPr>
        <w:t>9</w:t>
      </w:r>
      <w:r w:rsidR="001C6F1B">
        <w:rPr>
          <w:rFonts w:ascii="Calibri" w:eastAsia="Times New Roman" w:hAnsi="Calibri" w:cs="Calibri"/>
          <w:color w:val="000000"/>
        </w:rPr>
        <w:t>,</w:t>
      </w:r>
      <w:r w:rsidRPr="000E2DBC">
        <w:rPr>
          <w:rFonts w:ascii="Calibri" w:eastAsia="Times New Roman" w:hAnsi="Calibri" w:cs="Calibri"/>
          <w:color w:val="000000"/>
        </w:rPr>
        <w:t xml:space="preserve"> at 5:30 PM  </w:t>
      </w:r>
    </w:p>
    <w:p w14:paraId="7D5176AC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CALL TO ORDER</w:t>
      </w:r>
    </w:p>
    <w:p w14:paraId="3942AFA0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ROLL CALL </w:t>
      </w:r>
    </w:p>
    <w:p w14:paraId="4E5872CD" w14:textId="77777777"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AUDIENCE PARTICIPATION </w:t>
      </w:r>
    </w:p>
    <w:p w14:paraId="32390EF8" w14:textId="50EDA5D0" w:rsid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Public Comments </w:t>
      </w:r>
    </w:p>
    <w:p w14:paraId="47FEEDC9" w14:textId="2B1615FD" w:rsidR="00983175" w:rsidRPr="000E2DBC" w:rsidRDefault="00886A4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Presentation from </w:t>
      </w:r>
      <w:r w:rsidR="00983175">
        <w:rPr>
          <w:rFonts w:ascii="Calibri" w:eastAsia="Times New Roman" w:hAnsi="Calibri" w:cs="Calibri"/>
          <w:color w:val="000000"/>
        </w:rPr>
        <w:t>Ashley Richter from United Way, discussing mini food center</w:t>
      </w:r>
    </w:p>
    <w:p w14:paraId="52001A88" w14:textId="77777777"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APPROVAL OF MINUTES </w:t>
      </w:r>
    </w:p>
    <w:p w14:paraId="6906B676" w14:textId="4E1684B3" w:rsid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Previous regular meeting of </w:t>
      </w:r>
      <w:r w:rsidR="00983175">
        <w:rPr>
          <w:rFonts w:ascii="Calibri" w:eastAsia="Times New Roman" w:hAnsi="Calibri" w:cs="Calibri"/>
          <w:color w:val="000000"/>
        </w:rPr>
        <w:t>August</w:t>
      </w:r>
      <w:r w:rsidR="00BF2A80">
        <w:rPr>
          <w:rFonts w:ascii="Calibri" w:eastAsia="Times New Roman" w:hAnsi="Calibri" w:cs="Calibri"/>
          <w:color w:val="000000"/>
        </w:rPr>
        <w:t xml:space="preserve"> </w:t>
      </w:r>
      <w:r w:rsidR="00983175">
        <w:rPr>
          <w:rFonts w:ascii="Calibri" w:eastAsia="Times New Roman" w:hAnsi="Calibri" w:cs="Calibri"/>
          <w:color w:val="000000"/>
        </w:rPr>
        <w:t>12</w:t>
      </w:r>
      <w:r w:rsidRPr="000E2DBC">
        <w:rPr>
          <w:rFonts w:ascii="Calibri" w:eastAsia="Times New Roman" w:hAnsi="Calibri" w:cs="Calibri"/>
          <w:color w:val="000000"/>
        </w:rPr>
        <w:t>, 202</w:t>
      </w:r>
      <w:r w:rsidR="008073CF"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color w:val="000000"/>
        </w:rPr>
        <w:t xml:space="preserve">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5B460832" w14:textId="16CAECB7" w:rsidR="00A234C4" w:rsidRDefault="000E2DBC" w:rsidP="00A234C4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COMMUNICATIONS </w:t>
      </w:r>
    </w:p>
    <w:p w14:paraId="01E7E759" w14:textId="67AD00A5" w:rsidR="00A234C4" w:rsidRPr="00A234C4" w:rsidRDefault="00A234C4" w:rsidP="00A234C4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BOARD PRESIDENT REPORT</w:t>
      </w:r>
    </w:p>
    <w:p w14:paraId="6F3F5EC5" w14:textId="77777777" w:rsidR="00431F5E" w:rsidRPr="00431F5E" w:rsidRDefault="00431F5E" w:rsidP="00431F5E">
      <w:pPr>
        <w:pStyle w:val="ListParagraph"/>
        <w:numPr>
          <w:ilvl w:val="0"/>
          <w:numId w:val="15"/>
        </w:numPr>
        <w:spacing w:after="18" w:line="240" w:lineRule="auto"/>
        <w:rPr>
          <w:rFonts w:ascii="Calibri" w:eastAsia="Times New Roman" w:hAnsi="Calibri" w:cs="Calibri"/>
        </w:rPr>
      </w:pPr>
      <w:r w:rsidRPr="000E2DBC">
        <w:rPr>
          <w:rFonts w:ascii="Calibri" w:eastAsia="Times New Roman" w:hAnsi="Calibri" w:cs="Calibri"/>
          <w:color w:val="000000"/>
        </w:rPr>
        <w:t>DIRECTOR’S REPORT</w:t>
      </w:r>
    </w:p>
    <w:p w14:paraId="6D239284" w14:textId="72FE9D85" w:rsidR="000E2DBC" w:rsidRDefault="000E2DBC" w:rsidP="000E2DBC">
      <w:pPr>
        <w:numPr>
          <w:ilvl w:val="0"/>
          <w:numId w:val="15"/>
        </w:numPr>
        <w:spacing w:after="34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OFFICERS’ </w:t>
      </w:r>
      <w:r w:rsidR="00CC299D">
        <w:rPr>
          <w:rFonts w:ascii="Calibri" w:eastAsia="Times New Roman" w:hAnsi="Calibri" w:cs="Calibri"/>
          <w:color w:val="000000"/>
        </w:rPr>
        <w:t xml:space="preserve">AND COMMITTEE </w:t>
      </w:r>
      <w:r w:rsidRPr="000E2DBC">
        <w:rPr>
          <w:rFonts w:ascii="Calibri" w:eastAsia="Times New Roman" w:hAnsi="Calibri" w:cs="Calibri"/>
          <w:color w:val="000000"/>
        </w:rPr>
        <w:t xml:space="preserve">REPORTS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2CEDE084" w14:textId="130FD8FD" w:rsidR="00A234C4" w:rsidRDefault="00983175" w:rsidP="00A234C4">
      <w:pPr>
        <w:numPr>
          <w:ilvl w:val="1"/>
          <w:numId w:val="15"/>
        </w:numPr>
        <w:spacing w:after="34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Personnel</w:t>
      </w:r>
      <w:r w:rsidR="00A234C4">
        <w:rPr>
          <w:rFonts w:ascii="Calibri" w:eastAsia="Times New Roman" w:hAnsi="Calibri" w:cs="Calibri"/>
          <w:color w:val="000000"/>
        </w:rPr>
        <w:t xml:space="preserve"> Committee 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Report</w:t>
      </w:r>
    </w:p>
    <w:p w14:paraId="3F0ABE7C" w14:textId="50FE51ED" w:rsidR="00BF2A80" w:rsidRDefault="00983175" w:rsidP="00A234C4">
      <w:pPr>
        <w:numPr>
          <w:ilvl w:val="1"/>
          <w:numId w:val="15"/>
        </w:numPr>
        <w:spacing w:after="34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Request </w:t>
      </w:r>
      <w:r w:rsidR="00BF2A80">
        <w:rPr>
          <w:rFonts w:ascii="Calibri" w:eastAsia="Times New Roman" w:hAnsi="Calibri" w:cs="Calibri"/>
          <w:color w:val="000000"/>
        </w:rPr>
        <w:t xml:space="preserve">Building </w:t>
      </w:r>
      <w:r w:rsidR="00213804">
        <w:rPr>
          <w:rFonts w:ascii="Calibri" w:eastAsia="Times New Roman" w:hAnsi="Calibri" w:cs="Calibri"/>
          <w:color w:val="000000"/>
        </w:rPr>
        <w:t xml:space="preserve">and Grounds </w:t>
      </w:r>
      <w:r w:rsidR="00BF2A80">
        <w:rPr>
          <w:rFonts w:ascii="Calibri" w:eastAsia="Times New Roman" w:hAnsi="Calibri" w:cs="Calibri"/>
          <w:color w:val="000000"/>
        </w:rPr>
        <w:t>Committee</w:t>
      </w:r>
      <w:r>
        <w:rPr>
          <w:rFonts w:ascii="Calibri" w:eastAsia="Times New Roman" w:hAnsi="Calibri" w:cs="Calibri"/>
          <w:color w:val="000000"/>
        </w:rPr>
        <w:t xml:space="preserve"> meeting</w:t>
      </w:r>
    </w:p>
    <w:p w14:paraId="08B8C1FA" w14:textId="77777777" w:rsid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FINANCIAL REPORTS  </w:t>
      </w:r>
    </w:p>
    <w:p w14:paraId="32F63637" w14:textId="265F85DC" w:rsidR="000E2DBC" w:rsidRDefault="000E2DBC" w:rsidP="000E2DBC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hAnsi="Calibri" w:cs="Calibri"/>
        </w:rPr>
        <w:t xml:space="preserve">Treasurer’s Report for </w:t>
      </w:r>
      <w:r w:rsidR="00983175">
        <w:rPr>
          <w:rFonts w:ascii="Calibri" w:eastAsia="Times New Roman" w:hAnsi="Calibri" w:cs="Calibri"/>
          <w:color w:val="000000"/>
        </w:rPr>
        <w:t>August</w:t>
      </w:r>
      <w:r w:rsidR="00064B81" w:rsidRPr="000E2DBC">
        <w:rPr>
          <w:rFonts w:ascii="Calibri" w:eastAsia="Times New Roman" w:hAnsi="Calibri" w:cs="Calibri"/>
          <w:color w:val="000000"/>
        </w:rPr>
        <w:t xml:space="preserve"> 202</w:t>
      </w:r>
      <w:r w:rsidR="00064B81">
        <w:rPr>
          <w:rFonts w:ascii="Calibri" w:eastAsia="Times New Roman" w:hAnsi="Calibri" w:cs="Calibri"/>
          <w:color w:val="000000"/>
        </w:rPr>
        <w:t>4</w:t>
      </w:r>
      <w:r w:rsidR="00064B81" w:rsidRPr="000E2DB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785208" w:rsidRPr="00785208">
        <w:rPr>
          <w:rFonts w:ascii="Calibri" w:hAnsi="Calibri" w:cs="Calibri"/>
          <w:b/>
        </w:rPr>
        <w:t>*R</w:t>
      </w:r>
    </w:p>
    <w:p w14:paraId="2A8A9DC5" w14:textId="3DB75CE4" w:rsidR="000E2DBC" w:rsidRDefault="000E2DBC" w:rsidP="000E2DBC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Review of Bills, </w:t>
      </w:r>
      <w:r w:rsidR="00983175">
        <w:rPr>
          <w:rFonts w:ascii="Calibri" w:eastAsia="Times New Roman" w:hAnsi="Calibri" w:cs="Calibri"/>
          <w:color w:val="000000"/>
        </w:rPr>
        <w:t>August</w:t>
      </w:r>
      <w:r w:rsidR="0098505C">
        <w:rPr>
          <w:rFonts w:ascii="Calibri" w:eastAsia="Times New Roman" w:hAnsi="Calibri" w:cs="Calibri"/>
          <w:color w:val="000000"/>
        </w:rPr>
        <w:t xml:space="preserve"> 2024</w:t>
      </w:r>
      <w:r w:rsidR="00064B81" w:rsidRPr="000E2DBC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055308" w:rsidRPr="00785208">
        <w:rPr>
          <w:rFonts w:ascii="Calibri" w:eastAsia="Times New Roman" w:hAnsi="Calibri" w:cs="Calibri"/>
          <w:b/>
          <w:color w:val="000000"/>
        </w:rPr>
        <w:t>*</w:t>
      </w:r>
      <w:r w:rsidR="00785208" w:rsidRPr="00785208">
        <w:rPr>
          <w:rFonts w:ascii="Calibri" w:eastAsia="Times New Roman" w:hAnsi="Calibri" w:cs="Calibri"/>
          <w:b/>
          <w:color w:val="000000"/>
        </w:rPr>
        <w:t>R</w:t>
      </w:r>
    </w:p>
    <w:p w14:paraId="22D3547A" w14:textId="341D0914" w:rsidR="000E2DBC" w:rsidRPr="00CC299D" w:rsidRDefault="000E2DBC" w:rsidP="000E2DBC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Approval of Financial Statements, </w:t>
      </w:r>
      <w:r w:rsidR="00983175">
        <w:rPr>
          <w:rFonts w:ascii="Calibri" w:eastAsia="Times New Roman" w:hAnsi="Calibri" w:cs="Calibri"/>
          <w:color w:val="000000"/>
        </w:rPr>
        <w:t xml:space="preserve">August </w:t>
      </w:r>
      <w:r w:rsidRPr="000E2DBC">
        <w:rPr>
          <w:rFonts w:ascii="Calibri" w:eastAsia="Times New Roman" w:hAnsi="Calibri" w:cs="Calibri"/>
          <w:color w:val="000000"/>
        </w:rPr>
        <w:t>202</w:t>
      </w:r>
      <w:r w:rsidR="00064B81"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b/>
          <w:bCs/>
          <w:color w:val="000000"/>
        </w:rPr>
        <w:t xml:space="preserve"> *R </w:t>
      </w:r>
    </w:p>
    <w:p w14:paraId="205C91DB" w14:textId="5AB34CA2" w:rsidR="00316D32" w:rsidRDefault="000E2DBC" w:rsidP="00316D32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UNFINISHED BUSINESS</w:t>
      </w:r>
    </w:p>
    <w:p w14:paraId="1A54479E" w14:textId="77777777" w:rsidR="00316D32" w:rsidRDefault="000E2DBC" w:rsidP="00316D32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NEW BUSINESS </w:t>
      </w:r>
    </w:p>
    <w:p w14:paraId="5BA4E18A" w14:textId="17597F1E" w:rsidR="00983175" w:rsidRDefault="00983175" w:rsidP="000412C6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Review and Approve updated Patron Code of Conduct Policy </w:t>
      </w:r>
      <w:r w:rsidRPr="00983175">
        <w:rPr>
          <w:rFonts w:ascii="Calibri" w:eastAsia="Times New Roman" w:hAnsi="Calibri" w:cs="Calibri"/>
          <w:b/>
          <w:color w:val="000000"/>
        </w:rPr>
        <w:t>*V</w:t>
      </w:r>
    </w:p>
    <w:p w14:paraId="73E295A6" w14:textId="29E491FC" w:rsidR="00983175" w:rsidRDefault="00983175" w:rsidP="000412C6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Review and Approve updated Staff Customer Service Standards Policy </w:t>
      </w:r>
      <w:r w:rsidRPr="00983175">
        <w:rPr>
          <w:rFonts w:ascii="Calibri" w:eastAsia="Times New Roman" w:hAnsi="Calibri" w:cs="Calibri"/>
          <w:b/>
          <w:color w:val="000000"/>
        </w:rPr>
        <w:t>*V</w:t>
      </w:r>
    </w:p>
    <w:p w14:paraId="6EA7EA23" w14:textId="27D634C4" w:rsidR="0098505C" w:rsidRPr="004423AC" w:rsidRDefault="0098505C" w:rsidP="000412C6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Review of Chapter 1</w:t>
      </w:r>
      <w:r w:rsidR="00983175">
        <w:rPr>
          <w:rFonts w:ascii="Calibri" w:eastAsia="Times New Roman" w:hAnsi="Calibri" w:cs="Calibri"/>
          <w:color w:val="000000"/>
        </w:rPr>
        <w:t>3</w:t>
      </w:r>
      <w:r>
        <w:rPr>
          <w:rFonts w:ascii="Calibri" w:eastAsia="Times New Roman" w:hAnsi="Calibri" w:cs="Calibri"/>
          <w:color w:val="000000"/>
        </w:rPr>
        <w:t xml:space="preserve">: </w:t>
      </w:r>
      <w:r w:rsidR="00983175">
        <w:rPr>
          <w:rFonts w:ascii="Calibri" w:eastAsia="Times New Roman" w:hAnsi="Calibri" w:cs="Calibri"/>
          <w:color w:val="000000"/>
        </w:rPr>
        <w:t>Marketing, Promotion, and Collaboration</w:t>
      </w:r>
      <w:r w:rsidR="000C3A4C">
        <w:rPr>
          <w:rFonts w:ascii="Calibri" w:eastAsia="Times New Roman" w:hAnsi="Calibri" w:cs="Calibri"/>
          <w:color w:val="000000"/>
        </w:rPr>
        <w:t xml:space="preserve"> from </w:t>
      </w:r>
      <w:r w:rsidR="000C3A4C">
        <w:rPr>
          <w:rFonts w:ascii="Calibri" w:eastAsia="Times New Roman" w:hAnsi="Calibri" w:cs="Calibri"/>
          <w:i/>
          <w:color w:val="000000"/>
        </w:rPr>
        <w:t>Serving Our Public 4.0</w:t>
      </w:r>
    </w:p>
    <w:p w14:paraId="002E782D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EXECUTIVE SESSION (if needed) </w:t>
      </w:r>
    </w:p>
    <w:p w14:paraId="11C51152" w14:textId="77777777"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ANNOUNCEMENTS </w:t>
      </w:r>
    </w:p>
    <w:p w14:paraId="50362864" w14:textId="6A24A593" w:rsidR="000E2DBC" w:rsidRP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Next regular meeting: </w:t>
      </w:r>
      <w:r w:rsidR="00983175">
        <w:rPr>
          <w:rFonts w:ascii="Calibri" w:eastAsia="Times New Roman" w:hAnsi="Calibri" w:cs="Calibri"/>
          <w:color w:val="000000"/>
        </w:rPr>
        <w:t>October</w:t>
      </w:r>
      <w:r w:rsidR="00BF2A80">
        <w:rPr>
          <w:rFonts w:ascii="Calibri" w:eastAsia="Times New Roman" w:hAnsi="Calibri" w:cs="Calibri"/>
          <w:color w:val="000000"/>
        </w:rPr>
        <w:t xml:space="preserve"> </w:t>
      </w:r>
      <w:r w:rsidR="00983175">
        <w:rPr>
          <w:rFonts w:ascii="Calibri" w:eastAsia="Times New Roman" w:hAnsi="Calibri" w:cs="Calibri"/>
          <w:color w:val="000000"/>
        </w:rPr>
        <w:t>14</w:t>
      </w:r>
      <w:r w:rsidRPr="000E2DBC">
        <w:rPr>
          <w:rFonts w:ascii="Calibri" w:eastAsia="Times New Roman" w:hAnsi="Calibri" w:cs="Calibri"/>
          <w:color w:val="000000"/>
        </w:rPr>
        <w:t>, 202</w:t>
      </w:r>
      <w:r w:rsidR="00330D86"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48B875FA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REMINDERS </w:t>
      </w:r>
    </w:p>
    <w:p w14:paraId="6792C837" w14:textId="77777777" w:rsidR="000E2DBC" w:rsidRPr="000E2DBC" w:rsidRDefault="000E2DBC" w:rsidP="000E2DBC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ADJOURNMENT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0517E25E" w14:textId="77777777" w:rsidR="000E2DBC" w:rsidRPr="000E2DBC" w:rsidRDefault="000E2DBC" w:rsidP="000E2DBC">
      <w:pPr>
        <w:spacing w:after="240" w:line="240" w:lineRule="auto"/>
        <w:rPr>
          <w:rFonts w:ascii="Calibri" w:eastAsia="Times New Roman" w:hAnsi="Calibri" w:cs="Calibri"/>
        </w:rPr>
      </w:pPr>
    </w:p>
    <w:p w14:paraId="0053D159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The Dixon Public Library is ADA Compliant and the public is welcome.</w:t>
      </w:r>
    </w:p>
    <w:p w14:paraId="2A92E25B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Agenda Posted in Library Lobby and Website</w:t>
      </w:r>
    </w:p>
    <w:p w14:paraId="6002782D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Agenda and packet delivered to Trustees</w:t>
      </w:r>
    </w:p>
    <w:p w14:paraId="59C94AA3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Potential Board Action on Items Marked with Asterisk*</w:t>
      </w:r>
    </w:p>
    <w:p w14:paraId="1A412576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V= voice vote, R = roll call vote</w:t>
      </w:r>
    </w:p>
    <w:p w14:paraId="5046D5F7" w14:textId="77777777" w:rsidR="009A322C" w:rsidRDefault="009A322C"/>
    <w:sectPr w:rsidR="009A322C" w:rsidSect="000E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B254E"/>
    <w:multiLevelType w:val="multilevel"/>
    <w:tmpl w:val="CFD8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2676D"/>
    <w:multiLevelType w:val="multilevel"/>
    <w:tmpl w:val="173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21721"/>
    <w:multiLevelType w:val="hybridMultilevel"/>
    <w:tmpl w:val="C22E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F694DA"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4476F"/>
    <w:multiLevelType w:val="hybridMultilevel"/>
    <w:tmpl w:val="244E4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DA82F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C4F48"/>
    <w:multiLevelType w:val="hybridMultilevel"/>
    <w:tmpl w:val="9E68A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72D84"/>
    <w:multiLevelType w:val="multilevel"/>
    <w:tmpl w:val="B84230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26CB8"/>
    <w:multiLevelType w:val="multilevel"/>
    <w:tmpl w:val="47B66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BC"/>
    <w:rsid w:val="000503A4"/>
    <w:rsid w:val="00055308"/>
    <w:rsid w:val="00064B81"/>
    <w:rsid w:val="000811F0"/>
    <w:rsid w:val="00081FFF"/>
    <w:rsid w:val="000A5ED2"/>
    <w:rsid w:val="000C3A4C"/>
    <w:rsid w:val="000E2DBC"/>
    <w:rsid w:val="000F0294"/>
    <w:rsid w:val="00133CBB"/>
    <w:rsid w:val="001C6F1B"/>
    <w:rsid w:val="00213804"/>
    <w:rsid w:val="0022339E"/>
    <w:rsid w:val="002A4564"/>
    <w:rsid w:val="002D2C12"/>
    <w:rsid w:val="00316D32"/>
    <w:rsid w:val="00322E4D"/>
    <w:rsid w:val="00330D86"/>
    <w:rsid w:val="003833DC"/>
    <w:rsid w:val="003D4700"/>
    <w:rsid w:val="00431F5E"/>
    <w:rsid w:val="004423AC"/>
    <w:rsid w:val="00467F5F"/>
    <w:rsid w:val="004F220C"/>
    <w:rsid w:val="006356E9"/>
    <w:rsid w:val="00737660"/>
    <w:rsid w:val="00785208"/>
    <w:rsid w:val="008073CF"/>
    <w:rsid w:val="00825BF9"/>
    <w:rsid w:val="00861720"/>
    <w:rsid w:val="00886A4C"/>
    <w:rsid w:val="008A21C0"/>
    <w:rsid w:val="00907625"/>
    <w:rsid w:val="00914A29"/>
    <w:rsid w:val="00954271"/>
    <w:rsid w:val="00974A22"/>
    <w:rsid w:val="00983175"/>
    <w:rsid w:val="0098505C"/>
    <w:rsid w:val="009A322C"/>
    <w:rsid w:val="009F3AB1"/>
    <w:rsid w:val="00A05A95"/>
    <w:rsid w:val="00A234C4"/>
    <w:rsid w:val="00A6218D"/>
    <w:rsid w:val="00AF5C9D"/>
    <w:rsid w:val="00BE7347"/>
    <w:rsid w:val="00BF2A80"/>
    <w:rsid w:val="00C26779"/>
    <w:rsid w:val="00CC299D"/>
    <w:rsid w:val="00CC3C82"/>
    <w:rsid w:val="00CD1AC8"/>
    <w:rsid w:val="00CF0BD1"/>
    <w:rsid w:val="00D30B48"/>
    <w:rsid w:val="00D538EF"/>
    <w:rsid w:val="00DD3791"/>
    <w:rsid w:val="00E166DA"/>
    <w:rsid w:val="00F41BEA"/>
    <w:rsid w:val="00F61DBD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2BF8"/>
  <w15:chartTrackingRefBased/>
  <w15:docId w15:val="{11997FAC-A586-4C6B-AA9D-DB41693C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D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E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E2DBC"/>
  </w:style>
  <w:style w:type="character" w:styleId="LineNumber">
    <w:name w:val="line number"/>
    <w:basedOn w:val="DefaultParagraphFont"/>
    <w:uiPriority w:val="99"/>
    <w:semiHidden/>
    <w:unhideWhenUsed/>
    <w:rsid w:val="000E2DBC"/>
  </w:style>
  <w:style w:type="paragraph" w:styleId="ListParagraph">
    <w:name w:val="List Paragraph"/>
    <w:basedOn w:val="Normal"/>
    <w:uiPriority w:val="34"/>
    <w:qFormat/>
    <w:rsid w:val="000E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 Public Library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Keasler</dc:creator>
  <cp:keywords/>
  <dc:description/>
  <cp:lastModifiedBy>Christina Keasler</cp:lastModifiedBy>
  <cp:revision>4</cp:revision>
  <cp:lastPrinted>2024-08-09T19:43:00Z</cp:lastPrinted>
  <dcterms:created xsi:type="dcterms:W3CDTF">2024-09-03T21:07:00Z</dcterms:created>
  <dcterms:modified xsi:type="dcterms:W3CDTF">2024-09-05T17:53:00Z</dcterms:modified>
</cp:coreProperties>
</file>